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081FB" w14:textId="355863D1" w:rsidR="000F7ECB" w:rsidRPr="00222D66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</w:t>
      </w:r>
      <w:r w:rsidR="000F21D3">
        <w:rPr>
          <w:rFonts w:cs="Arial"/>
          <w:bCs/>
          <w:sz w:val="22"/>
        </w:rPr>
        <w:t xml:space="preserve"> CT WG3 </w:t>
      </w:r>
      <w:r w:rsidRPr="00222D66">
        <w:rPr>
          <w:rFonts w:cs="Arial"/>
          <w:bCs/>
          <w:sz w:val="22"/>
        </w:rPr>
        <w:t>Meeting</w:t>
      </w:r>
      <w:r w:rsidR="000F21D3">
        <w:rPr>
          <w:rFonts w:cs="Arial"/>
          <w:bCs/>
          <w:sz w:val="22"/>
        </w:rPr>
        <w:t xml:space="preserve"> #132e</w:t>
      </w:r>
      <w:r w:rsidRPr="00222D66">
        <w:rPr>
          <w:rFonts w:cs="Arial"/>
          <w:bCs/>
          <w:sz w:val="22"/>
        </w:rPr>
        <w:tab/>
        <w:t>Tdoc</w:t>
      </w:r>
      <w:r w:rsidR="000F21D3">
        <w:rPr>
          <w:rFonts w:cs="Arial"/>
          <w:bCs/>
          <w:sz w:val="22"/>
        </w:rPr>
        <w:t xml:space="preserve"> C3-240xyz</w:t>
      </w:r>
    </w:p>
    <w:p w14:paraId="37374B55" w14:textId="7A6A7BB6" w:rsidR="000F7ECB" w:rsidRPr="00DC278D" w:rsidRDefault="000F21D3" w:rsidP="000F21D3">
      <w:pPr>
        <w:pStyle w:val="Header"/>
        <w:tabs>
          <w:tab w:val="right" w:pos="9498"/>
        </w:tabs>
        <w:rPr>
          <w:rFonts w:cs="Arial"/>
          <w:bCs/>
          <w:color w:val="4472C4"/>
          <w:sz w:val="22"/>
        </w:rPr>
      </w:pPr>
      <w:r w:rsidRPr="000F21D3">
        <w:rPr>
          <w:rFonts w:cs="Arial"/>
          <w:bCs/>
          <w:sz w:val="22"/>
        </w:rPr>
        <w:t>Electronic, 22 - 24 January, 2024</w:t>
      </w:r>
      <w:r w:rsidR="000F7ECB" w:rsidRPr="000F21D3">
        <w:rPr>
          <w:rFonts w:cs="Arial"/>
          <w:bCs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5F51CADA" w14:textId="77777777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  <w:color w:val="0000FF"/>
        </w:rPr>
        <w:t>&lt;TS&gt;&lt;TR&gt;AB.CDE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&lt;X.Y.Z&gt;</w:t>
      </w:r>
      <w:r w:rsidR="00222D66">
        <w:rPr>
          <w:rFonts w:ascii="Arial" w:hAnsi="Arial" w:cs="Arial"/>
          <w:b/>
          <w:color w:val="0000FF"/>
        </w:rPr>
        <w:br/>
      </w:r>
    </w:p>
    <w:p w14:paraId="5FDFF844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CC358C">
        <w:rPr>
          <w:rFonts w:ascii="Arial" w:hAnsi="Arial" w:cs="Arial"/>
          <w:b/>
          <w:color w:val="2F5496"/>
        </w:rPr>
        <w:t>&lt;WG&gt;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E443833" w14:textId="724485D0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0F21D3">
        <w:rPr>
          <w:rFonts w:ascii="Arial" w:hAnsi="Arial" w:cs="Arial"/>
          <w:b/>
        </w:rPr>
        <w:t>Agreement</w:t>
      </w:r>
    </w:p>
    <w:p w14:paraId="0A2CBACC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06D56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2E360AE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A4D90E4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&lt;Short introduction to the content of the document and its interrelation with other documents&gt;</w:t>
      </w:r>
    </w:p>
    <w:p w14:paraId="3CBC6B85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2375AE5A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&lt;Indicate the major changes since last presentation, issues solved, etc.&gt;</w:t>
      </w:r>
    </w:p>
    <w:p w14:paraId="74AE6EC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2DD08C8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issues still to be completed and expected completion dates&gt;</w:t>
      </w:r>
    </w:p>
    <w:p w14:paraId="54A6D2E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EF681A7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known contentious issues which may impact the stability/acceptability of the document or may impact the content of other documents&gt;</w:t>
      </w:r>
    </w:p>
    <w:p w14:paraId="71D895F1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1CFD3A2F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39ADEBD3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603CD3D1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1896F4C9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108E4" w14:textId="77777777" w:rsidR="00B80AF9" w:rsidRDefault="00B80AF9" w:rsidP="000F21D3">
      <w:pPr>
        <w:spacing w:after="0"/>
      </w:pPr>
      <w:r>
        <w:separator/>
      </w:r>
    </w:p>
  </w:endnote>
  <w:endnote w:type="continuationSeparator" w:id="0">
    <w:p w14:paraId="555214F6" w14:textId="77777777" w:rsidR="00B80AF9" w:rsidRDefault="00B80AF9" w:rsidP="000F21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A1259" w14:textId="77777777" w:rsidR="00B80AF9" w:rsidRDefault="00B80AF9" w:rsidP="000F21D3">
      <w:pPr>
        <w:spacing w:after="0"/>
      </w:pPr>
      <w:r>
        <w:separator/>
      </w:r>
    </w:p>
  </w:footnote>
  <w:footnote w:type="continuationSeparator" w:id="0">
    <w:p w14:paraId="138BF23C" w14:textId="77777777" w:rsidR="00B80AF9" w:rsidRDefault="00B80AF9" w:rsidP="000F21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77351478">
    <w:abstractNumId w:val="0"/>
  </w:num>
  <w:num w:numId="2" w16cid:durableId="1910768926">
    <w:abstractNumId w:val="4"/>
  </w:num>
  <w:num w:numId="3" w16cid:durableId="2102943624">
    <w:abstractNumId w:val="3"/>
  </w:num>
  <w:num w:numId="4" w16cid:durableId="919607751">
    <w:abstractNumId w:val="5"/>
  </w:num>
  <w:num w:numId="5" w16cid:durableId="773785707">
    <w:abstractNumId w:val="6"/>
  </w:num>
  <w:num w:numId="6" w16cid:durableId="405149208">
    <w:abstractNumId w:val="2"/>
  </w:num>
  <w:num w:numId="7" w16cid:durableId="14604170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F21D3"/>
    <w:rsid w:val="000F7ECB"/>
    <w:rsid w:val="00201520"/>
    <w:rsid w:val="00222D66"/>
    <w:rsid w:val="002B09A1"/>
    <w:rsid w:val="0045428D"/>
    <w:rsid w:val="005B4293"/>
    <w:rsid w:val="00B80AF9"/>
    <w:rsid w:val="00CC358C"/>
    <w:rsid w:val="00DC2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MCC</cp:lastModifiedBy>
  <cp:revision>3</cp:revision>
  <dcterms:created xsi:type="dcterms:W3CDTF">2023-03-21T08:40:00Z</dcterms:created>
  <dcterms:modified xsi:type="dcterms:W3CDTF">2023-12-18T21:42:00Z</dcterms:modified>
</cp:coreProperties>
</file>